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42" w:rsidRPr="00F0111B" w:rsidRDefault="00D368C0" w:rsidP="00F0111B">
      <w:pPr>
        <w:pStyle w:val="NormalWeb"/>
        <w:shd w:val="clear" w:color="auto" w:fill="FFFFFF"/>
        <w:spacing w:before="0" w:beforeAutospacing="0" w:after="150" w:afterAutospacing="0"/>
        <w:rPr>
          <w:rFonts w:ascii="Helvetica" w:hAnsi="Helvetica" w:cs="Helvetica"/>
          <w:b/>
          <w:bCs/>
          <w:color w:val="2D2D2D"/>
          <w:sz w:val="21"/>
          <w:szCs w:val="21"/>
        </w:rPr>
      </w:pPr>
      <w:r w:rsidRPr="00F0111B">
        <w:rPr>
          <w:rFonts w:ascii="Helvetica" w:hAnsi="Helvetica" w:cs="Helvetica"/>
          <w:b/>
          <w:bCs/>
          <w:color w:val="2D2D2D"/>
          <w:sz w:val="21"/>
          <w:szCs w:val="21"/>
        </w:rPr>
        <w:t>Management Trainee</w:t>
      </w:r>
      <w:r w:rsidR="00F0111B" w:rsidRPr="00F0111B">
        <w:rPr>
          <w:rFonts w:ascii="Helvetica" w:hAnsi="Helvetica" w:cs="Helvetica"/>
          <w:b/>
          <w:bCs/>
          <w:color w:val="2D2D2D"/>
          <w:sz w:val="21"/>
          <w:szCs w:val="21"/>
        </w:rPr>
        <w:t xml:space="preserve"> - Operations</w:t>
      </w:r>
    </w:p>
    <w:p w:rsidR="00D368C0" w:rsidRDefault="00D368C0" w:rsidP="00D368C0">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Company Overview</w:t>
      </w:r>
    </w:p>
    <w:p w:rsidR="00D368C0" w:rsidRDefault="00D368C0" w:rsidP="00D368C0">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Sport</w:t>
      </w:r>
      <w:bookmarkStart w:id="0" w:name="_GoBack"/>
      <w:bookmarkEnd w:id="0"/>
      <w:r>
        <w:rPr>
          <w:rFonts w:ascii="Helvetica" w:hAnsi="Helvetica" w:cs="Helvetica"/>
          <w:color w:val="2D2D2D"/>
          <w:sz w:val="21"/>
          <w:szCs w:val="21"/>
        </w:rPr>
        <w:t xml:space="preserve">s Licensing Solutions is the leading manufacturer of officially licensed home décor and automotive accessories with NFL, MLB, </w:t>
      </w:r>
      <w:proofErr w:type="gramStart"/>
      <w:r>
        <w:rPr>
          <w:rFonts w:ascii="Helvetica" w:hAnsi="Helvetica" w:cs="Helvetica"/>
          <w:color w:val="2D2D2D"/>
          <w:sz w:val="21"/>
          <w:szCs w:val="21"/>
        </w:rPr>
        <w:t>NHL</w:t>
      </w:r>
      <w:proofErr w:type="gramEnd"/>
      <w:r>
        <w:rPr>
          <w:rFonts w:ascii="Helvetica" w:hAnsi="Helvetica" w:cs="Helvetica"/>
          <w:color w:val="2D2D2D"/>
          <w:sz w:val="21"/>
          <w:szCs w:val="21"/>
        </w:rPr>
        <w:t>, NBA, NCAA and U.S. Armed Forces licenses. Established in 2003 Sports Licensing Solutions has achieved record sales in each of the past 18 years since the birth of our company. We are proud of our strong manufacturing base in the United States and are expanding our manufacturing operations and adding to our production capacity. We are looking for driven and energetic team members to join us in the next chapter of our growth.</w:t>
      </w:r>
    </w:p>
    <w:p w:rsidR="00D368C0" w:rsidRDefault="00D368C0" w:rsidP="00D368C0">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Position</w:t>
      </w:r>
      <w:r>
        <w:rPr>
          <w:rFonts w:ascii="Helvetica" w:hAnsi="Helvetica" w:cs="Helvetica"/>
          <w:b/>
          <w:bCs/>
          <w:color w:val="2D2D2D"/>
          <w:sz w:val="21"/>
          <w:szCs w:val="21"/>
        </w:rPr>
        <w:t xml:space="preserve"> Overview</w:t>
      </w:r>
    </w:p>
    <w:p w:rsidR="00D368C0" w:rsidRPr="00D368C0" w:rsidRDefault="00D368C0" w:rsidP="00D368C0">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Management Trainee position is the ideal place to start for a fresh or recent graduate to put their technical knowledge and analytical skills to use. As a M</w:t>
      </w:r>
      <w:r w:rsidR="00EC3EC9">
        <w:rPr>
          <w:rFonts w:ascii="Helvetica" w:hAnsi="Helvetica" w:cs="Helvetica"/>
          <w:color w:val="2D2D2D"/>
          <w:sz w:val="21"/>
          <w:szCs w:val="21"/>
        </w:rPr>
        <w:t xml:space="preserve">anagement </w:t>
      </w:r>
      <w:r>
        <w:rPr>
          <w:rFonts w:ascii="Helvetica" w:hAnsi="Helvetica" w:cs="Helvetica"/>
          <w:color w:val="2D2D2D"/>
          <w:sz w:val="21"/>
          <w:szCs w:val="21"/>
        </w:rPr>
        <w:t>T</w:t>
      </w:r>
      <w:r w:rsidR="00EC3EC9">
        <w:rPr>
          <w:rFonts w:ascii="Helvetica" w:hAnsi="Helvetica" w:cs="Helvetica"/>
          <w:color w:val="2D2D2D"/>
          <w:sz w:val="21"/>
          <w:szCs w:val="21"/>
        </w:rPr>
        <w:t>rainee</w:t>
      </w:r>
      <w:r>
        <w:rPr>
          <w:rFonts w:ascii="Helvetica" w:hAnsi="Helvetica" w:cs="Helvetica"/>
          <w:color w:val="2D2D2D"/>
          <w:sz w:val="21"/>
          <w:szCs w:val="21"/>
        </w:rPr>
        <w:t xml:space="preserve"> you will rotate through multiple departments within the company and become familiar with different aspects of our business. In each position you will work on multiple projects, often simultaneously. These projects will cover a broad range including production, automation, process improvement, business analysis, reporting, and more. You will have the opportunity to </w:t>
      </w:r>
      <w:r w:rsidR="00F0111B">
        <w:rPr>
          <w:rFonts w:ascii="Helvetica" w:hAnsi="Helvetica" w:cs="Helvetica"/>
          <w:color w:val="2D2D2D"/>
          <w:sz w:val="21"/>
          <w:szCs w:val="21"/>
        </w:rPr>
        <w:t xml:space="preserve">lead or </w:t>
      </w:r>
      <w:r>
        <w:rPr>
          <w:rFonts w:ascii="Helvetica" w:hAnsi="Helvetica" w:cs="Helvetica"/>
          <w:color w:val="2D2D2D"/>
          <w:sz w:val="21"/>
          <w:szCs w:val="21"/>
        </w:rPr>
        <w:t xml:space="preserve">contribute directly </w:t>
      </w:r>
      <w:r w:rsidR="00F0111B">
        <w:rPr>
          <w:rFonts w:ascii="Helvetica" w:hAnsi="Helvetica" w:cs="Helvetica"/>
          <w:color w:val="2D2D2D"/>
          <w:sz w:val="21"/>
          <w:szCs w:val="21"/>
        </w:rPr>
        <w:t>to these projects.</w:t>
      </w:r>
    </w:p>
    <w:p w:rsidR="00D368C0" w:rsidRDefault="00F0111B" w:rsidP="00D368C0">
      <w:pPr>
        <w:pStyle w:val="NormalWeb"/>
        <w:shd w:val="clear" w:color="auto" w:fill="FFFFFF"/>
        <w:spacing w:before="0" w:beforeAutospacing="0" w:after="150" w:afterAutospacing="0"/>
        <w:rPr>
          <w:rFonts w:ascii="Helvetica" w:hAnsi="Helvetica" w:cs="Helvetica"/>
          <w:b/>
          <w:bCs/>
          <w:color w:val="2D2D2D"/>
          <w:sz w:val="21"/>
          <w:szCs w:val="21"/>
        </w:rPr>
      </w:pPr>
      <w:r>
        <w:rPr>
          <w:rFonts w:ascii="Helvetica" w:hAnsi="Helvetica" w:cs="Helvetica"/>
          <w:b/>
          <w:bCs/>
          <w:color w:val="2D2D2D"/>
          <w:sz w:val="21"/>
          <w:szCs w:val="21"/>
        </w:rPr>
        <w:t>Responsibilities</w:t>
      </w:r>
    </w:p>
    <w:p w:rsidR="00F0111B" w:rsidRDefault="00F0111B" w:rsidP="00F0111B">
      <w:pPr>
        <w:pStyle w:val="NormalWeb"/>
        <w:numPr>
          <w:ilvl w:val="0"/>
          <w:numId w:val="3"/>
        </w:numPr>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Learn and analyze all operational functions from receiving to production, packaging, and shipping.</w:t>
      </w:r>
    </w:p>
    <w:p w:rsidR="00F0111B" w:rsidRDefault="00F0111B" w:rsidP="00F0111B">
      <w:pPr>
        <w:pStyle w:val="NormalWeb"/>
        <w:numPr>
          <w:ilvl w:val="0"/>
          <w:numId w:val="3"/>
        </w:numPr>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Conduct time studies to identify productivity increase opportunities.</w:t>
      </w:r>
    </w:p>
    <w:p w:rsidR="00F0111B" w:rsidRDefault="00F0111B" w:rsidP="00F0111B">
      <w:pPr>
        <w:pStyle w:val="NormalWeb"/>
        <w:numPr>
          <w:ilvl w:val="0"/>
          <w:numId w:val="3"/>
        </w:numPr>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Assist in ongoing and new manufacturing automation projects.</w:t>
      </w:r>
    </w:p>
    <w:p w:rsidR="00F0111B" w:rsidRDefault="00F0111B" w:rsidP="00F0111B">
      <w:pPr>
        <w:pStyle w:val="NormalWeb"/>
        <w:numPr>
          <w:ilvl w:val="0"/>
          <w:numId w:val="3"/>
        </w:numPr>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Implement statistical process control systems.</w:t>
      </w:r>
    </w:p>
    <w:p w:rsidR="00F0111B" w:rsidRDefault="00F0111B" w:rsidP="00F0111B">
      <w:pPr>
        <w:pStyle w:val="NormalWeb"/>
        <w:numPr>
          <w:ilvl w:val="0"/>
          <w:numId w:val="3"/>
        </w:numPr>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Analyze and improve inventory management system.</w:t>
      </w:r>
    </w:p>
    <w:p w:rsidR="00F0111B" w:rsidRPr="00F0111B" w:rsidRDefault="00F0111B" w:rsidP="00F0111B">
      <w:pPr>
        <w:pStyle w:val="NormalWeb"/>
        <w:numPr>
          <w:ilvl w:val="0"/>
          <w:numId w:val="3"/>
        </w:numPr>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Lead projects to improve ergonomics and productivity of work areas by testing different process flows.</w:t>
      </w:r>
    </w:p>
    <w:p w:rsidR="00F0111B" w:rsidRDefault="00F0111B" w:rsidP="00F0111B">
      <w:pPr>
        <w:pStyle w:val="NormalWeb"/>
        <w:shd w:val="clear" w:color="auto" w:fill="FFFFFF"/>
        <w:spacing w:before="0" w:beforeAutospacing="0" w:after="150" w:afterAutospacing="0"/>
        <w:rPr>
          <w:rFonts w:ascii="Helvetica" w:hAnsi="Helvetica" w:cs="Helvetica"/>
          <w:b/>
          <w:bCs/>
          <w:color w:val="2D2D2D"/>
          <w:sz w:val="21"/>
          <w:szCs w:val="21"/>
        </w:rPr>
      </w:pPr>
      <w:r>
        <w:rPr>
          <w:rFonts w:ascii="Helvetica" w:hAnsi="Helvetica" w:cs="Helvetica"/>
          <w:b/>
          <w:bCs/>
          <w:color w:val="2D2D2D"/>
          <w:sz w:val="21"/>
          <w:szCs w:val="21"/>
        </w:rPr>
        <w:t>Qualifications</w:t>
      </w:r>
    </w:p>
    <w:p w:rsidR="00F0111B" w:rsidRDefault="00F0111B" w:rsidP="00F0111B">
      <w:pPr>
        <w:pStyle w:val="NormalWeb"/>
        <w:numPr>
          <w:ilvl w:val="0"/>
          <w:numId w:val="1"/>
        </w:numPr>
        <w:shd w:val="clear" w:color="auto" w:fill="FFFFFF"/>
        <w:spacing w:before="0" w:beforeAutospacing="0" w:after="150" w:afterAutospacing="0"/>
        <w:rPr>
          <w:rFonts w:ascii="Helvetica" w:hAnsi="Helvetica" w:cs="Helvetica"/>
          <w:color w:val="2D2D2D"/>
          <w:sz w:val="21"/>
          <w:szCs w:val="21"/>
        </w:rPr>
      </w:pPr>
      <w:r w:rsidRPr="00F0111B">
        <w:rPr>
          <w:rFonts w:ascii="Helvetica" w:hAnsi="Helvetica" w:cs="Helvetica"/>
          <w:color w:val="2D2D2D"/>
          <w:sz w:val="21"/>
          <w:szCs w:val="21"/>
        </w:rPr>
        <w:t>Bachelor’s degree, preferably in an engineering field</w:t>
      </w:r>
      <w:r w:rsidR="00EC3EC9">
        <w:rPr>
          <w:rFonts w:ascii="Helvetica" w:hAnsi="Helvetica" w:cs="Helvetica"/>
          <w:color w:val="2D2D2D"/>
          <w:sz w:val="21"/>
          <w:szCs w:val="21"/>
        </w:rPr>
        <w:t>.</w:t>
      </w:r>
    </w:p>
    <w:p w:rsidR="00EC3EC9" w:rsidRDefault="00EC3EC9" w:rsidP="00EC3EC9">
      <w:pPr>
        <w:pStyle w:val="NormalWeb"/>
        <w:numPr>
          <w:ilvl w:val="0"/>
          <w:numId w:val="1"/>
        </w:numPr>
        <w:shd w:val="clear" w:color="auto" w:fill="FFFFFF"/>
        <w:spacing w:before="0" w:beforeAutospacing="0" w:after="150" w:afterAutospacing="0"/>
        <w:rPr>
          <w:rFonts w:ascii="Helvetica" w:hAnsi="Helvetica" w:cs="Helvetica"/>
          <w:color w:val="2D2D2D"/>
          <w:sz w:val="21"/>
          <w:szCs w:val="21"/>
        </w:rPr>
      </w:pPr>
      <w:r w:rsidRPr="00EC3EC9">
        <w:rPr>
          <w:rFonts w:ascii="Helvetica" w:hAnsi="Helvetica" w:cs="Helvetica"/>
          <w:color w:val="2D2D2D"/>
          <w:sz w:val="21"/>
          <w:szCs w:val="21"/>
        </w:rPr>
        <w:t>Ability to learn quickly and thrive in a fast-paced environment</w:t>
      </w:r>
      <w:r>
        <w:rPr>
          <w:rFonts w:ascii="Helvetica" w:hAnsi="Helvetica" w:cs="Helvetica"/>
          <w:color w:val="2D2D2D"/>
          <w:sz w:val="21"/>
          <w:szCs w:val="21"/>
        </w:rPr>
        <w:t>.</w:t>
      </w:r>
    </w:p>
    <w:p w:rsidR="00EC3EC9" w:rsidRDefault="00EC3EC9" w:rsidP="00EC3EC9">
      <w:pPr>
        <w:pStyle w:val="NormalWeb"/>
        <w:numPr>
          <w:ilvl w:val="0"/>
          <w:numId w:val="1"/>
        </w:numPr>
        <w:shd w:val="clear" w:color="auto" w:fill="FFFFFF"/>
        <w:spacing w:before="0" w:beforeAutospacing="0" w:after="150" w:afterAutospacing="0"/>
        <w:rPr>
          <w:rFonts w:ascii="Helvetica" w:hAnsi="Helvetica" w:cs="Helvetica"/>
          <w:color w:val="2D2D2D"/>
          <w:sz w:val="21"/>
          <w:szCs w:val="21"/>
        </w:rPr>
      </w:pPr>
      <w:r w:rsidRPr="00EC3EC9">
        <w:rPr>
          <w:rFonts w:ascii="Helvetica" w:hAnsi="Helvetica" w:cs="Helvetica"/>
          <w:color w:val="2D2D2D"/>
          <w:sz w:val="21"/>
          <w:szCs w:val="21"/>
        </w:rPr>
        <w:t>High-energy, self-motivated team playe</w:t>
      </w:r>
      <w:r w:rsidRPr="00EC3EC9">
        <w:rPr>
          <w:rFonts w:ascii="Helvetica" w:hAnsi="Helvetica" w:cs="Helvetica"/>
          <w:color w:val="2D2D2D"/>
          <w:sz w:val="21"/>
          <w:szCs w:val="21"/>
        </w:rPr>
        <w:t>r with the ability to multitask</w:t>
      </w:r>
      <w:r>
        <w:rPr>
          <w:rFonts w:ascii="Helvetica" w:hAnsi="Helvetica" w:cs="Helvetica"/>
          <w:color w:val="2D2D2D"/>
          <w:sz w:val="21"/>
          <w:szCs w:val="21"/>
        </w:rPr>
        <w:t>.</w:t>
      </w:r>
    </w:p>
    <w:p w:rsidR="00EC3EC9" w:rsidRDefault="00EC3EC9" w:rsidP="00EC3EC9">
      <w:pPr>
        <w:pStyle w:val="NormalWeb"/>
        <w:numPr>
          <w:ilvl w:val="0"/>
          <w:numId w:val="1"/>
        </w:numPr>
        <w:shd w:val="clear" w:color="auto" w:fill="FFFFFF"/>
        <w:spacing w:before="0" w:beforeAutospacing="0" w:after="150" w:afterAutospacing="0"/>
        <w:rPr>
          <w:rFonts w:ascii="Helvetica" w:hAnsi="Helvetica" w:cs="Helvetica"/>
          <w:color w:val="2D2D2D"/>
          <w:sz w:val="21"/>
          <w:szCs w:val="21"/>
        </w:rPr>
      </w:pPr>
      <w:r w:rsidRPr="00EC3EC9">
        <w:rPr>
          <w:rFonts w:ascii="Helvetica" w:hAnsi="Helvetica" w:cs="Helvetica"/>
          <w:color w:val="2D2D2D"/>
          <w:sz w:val="21"/>
          <w:szCs w:val="21"/>
        </w:rPr>
        <w:t>Excellent problem-solving and critical-thinking skills.</w:t>
      </w:r>
    </w:p>
    <w:p w:rsidR="00EC3EC9" w:rsidRDefault="00EC3EC9" w:rsidP="00EC3EC9">
      <w:pPr>
        <w:pStyle w:val="NormalWeb"/>
        <w:numPr>
          <w:ilvl w:val="0"/>
          <w:numId w:val="1"/>
        </w:numPr>
        <w:shd w:val="clear" w:color="auto" w:fill="FFFFFF"/>
        <w:spacing w:before="0" w:beforeAutospacing="0" w:after="150" w:afterAutospacing="0"/>
        <w:rPr>
          <w:rFonts w:ascii="Helvetica" w:hAnsi="Helvetica" w:cs="Helvetica"/>
          <w:color w:val="2D2D2D"/>
          <w:sz w:val="21"/>
          <w:szCs w:val="21"/>
        </w:rPr>
      </w:pPr>
      <w:r w:rsidRPr="00EC3EC9">
        <w:rPr>
          <w:rFonts w:ascii="Helvetica" w:hAnsi="Helvetica" w:cs="Helvetica"/>
          <w:color w:val="2D2D2D"/>
          <w:sz w:val="21"/>
          <w:szCs w:val="21"/>
        </w:rPr>
        <w:t>Strong attention to detail.</w:t>
      </w:r>
    </w:p>
    <w:p w:rsidR="00EC3EC9" w:rsidRDefault="00EC3EC9" w:rsidP="00EC3EC9">
      <w:pPr>
        <w:pStyle w:val="NormalWeb"/>
        <w:shd w:val="clear" w:color="auto" w:fill="FFFFFF"/>
        <w:spacing w:before="0" w:beforeAutospacing="0" w:after="150" w:afterAutospacing="0"/>
        <w:rPr>
          <w:rFonts w:ascii="Helvetica" w:hAnsi="Helvetica" w:cs="Helvetica"/>
          <w:color w:val="2D2D2D"/>
          <w:sz w:val="21"/>
          <w:szCs w:val="21"/>
        </w:rPr>
      </w:pPr>
    </w:p>
    <w:p w:rsidR="00EC3EC9" w:rsidRPr="00EC3EC9" w:rsidRDefault="00EC3EC9" w:rsidP="00EC3EC9">
      <w:pPr>
        <w:pStyle w:val="NormalWeb"/>
        <w:shd w:val="clear" w:color="auto" w:fill="FFFFFF"/>
        <w:spacing w:before="0" w:beforeAutospacing="0" w:after="150" w:afterAutospacing="0"/>
        <w:rPr>
          <w:rFonts w:ascii="Helvetica" w:hAnsi="Helvetica" w:cs="Helvetica"/>
          <w:b/>
          <w:bCs/>
          <w:color w:val="2D2D2D"/>
          <w:sz w:val="21"/>
          <w:szCs w:val="21"/>
        </w:rPr>
      </w:pPr>
      <w:r w:rsidRPr="00EC3EC9">
        <w:rPr>
          <w:rFonts w:ascii="Helvetica" w:hAnsi="Helvetica" w:cs="Helvetica"/>
          <w:b/>
          <w:bCs/>
          <w:color w:val="2D2D2D"/>
          <w:sz w:val="21"/>
          <w:szCs w:val="21"/>
        </w:rPr>
        <w:t>Benefits</w:t>
      </w:r>
    </w:p>
    <w:p w:rsidR="00EC3EC9" w:rsidRPr="00EC3EC9" w:rsidRDefault="00EC3EC9" w:rsidP="00EC3EC9">
      <w:pPr>
        <w:pStyle w:val="NormalWeb"/>
        <w:shd w:val="clear" w:color="auto" w:fill="FFFFFF"/>
        <w:spacing w:after="150"/>
        <w:rPr>
          <w:rFonts w:ascii="Helvetica" w:hAnsi="Helvetica" w:cs="Helvetica"/>
          <w:color w:val="2D2D2D"/>
          <w:sz w:val="21"/>
          <w:szCs w:val="21"/>
        </w:rPr>
      </w:pPr>
      <w:r w:rsidRPr="00EC3EC9">
        <w:rPr>
          <w:rFonts w:ascii="Helvetica" w:hAnsi="Helvetica" w:cs="Helvetica"/>
          <w:color w:val="2D2D2D"/>
          <w:sz w:val="21"/>
          <w:szCs w:val="21"/>
        </w:rPr>
        <w:t>Complete insurance coverage includes medical, dental, vision and more.</w:t>
      </w:r>
    </w:p>
    <w:p w:rsidR="00EC3EC9" w:rsidRPr="00EC3EC9" w:rsidRDefault="00EC3EC9" w:rsidP="00EC3EC9">
      <w:pPr>
        <w:pStyle w:val="NormalWeb"/>
        <w:shd w:val="clear" w:color="auto" w:fill="FFFFFF"/>
        <w:spacing w:after="150"/>
        <w:rPr>
          <w:rFonts w:ascii="Helvetica" w:hAnsi="Helvetica" w:cs="Helvetica"/>
          <w:color w:val="2D2D2D"/>
          <w:sz w:val="21"/>
          <w:szCs w:val="21"/>
        </w:rPr>
      </w:pPr>
      <w:r w:rsidRPr="00EC3EC9">
        <w:rPr>
          <w:rFonts w:ascii="Helvetica" w:hAnsi="Helvetica" w:cs="Helvetica"/>
          <w:color w:val="2D2D2D"/>
          <w:sz w:val="21"/>
          <w:szCs w:val="21"/>
        </w:rPr>
        <w:t>401(k) with 5</w:t>
      </w:r>
      <w:r>
        <w:rPr>
          <w:rFonts w:ascii="Helvetica" w:hAnsi="Helvetica" w:cs="Helvetica"/>
          <w:color w:val="2D2D2D"/>
          <w:sz w:val="21"/>
          <w:szCs w:val="21"/>
        </w:rPr>
        <w:t>0</w:t>
      </w:r>
      <w:r w:rsidRPr="00EC3EC9">
        <w:rPr>
          <w:rFonts w:ascii="Helvetica" w:hAnsi="Helvetica" w:cs="Helvetica"/>
          <w:color w:val="2D2D2D"/>
          <w:sz w:val="21"/>
          <w:szCs w:val="21"/>
        </w:rPr>
        <w:t>% employer match.</w:t>
      </w:r>
    </w:p>
    <w:p w:rsidR="00EC3EC9" w:rsidRPr="00EC3EC9" w:rsidRDefault="00EC3EC9" w:rsidP="00EC3EC9">
      <w:pPr>
        <w:pStyle w:val="NormalWeb"/>
        <w:shd w:val="clear" w:color="auto" w:fill="FFFFFF"/>
        <w:spacing w:after="150"/>
        <w:rPr>
          <w:rFonts w:ascii="Helvetica" w:hAnsi="Helvetica" w:cs="Helvetica"/>
          <w:color w:val="2D2D2D"/>
          <w:sz w:val="21"/>
          <w:szCs w:val="21"/>
        </w:rPr>
      </w:pPr>
      <w:r w:rsidRPr="00EC3EC9">
        <w:rPr>
          <w:rFonts w:ascii="Helvetica" w:hAnsi="Helvetica" w:cs="Helvetica"/>
          <w:color w:val="2D2D2D"/>
          <w:sz w:val="21"/>
          <w:szCs w:val="21"/>
        </w:rPr>
        <w:t>Paid holidays and generous paid time off.</w:t>
      </w:r>
    </w:p>
    <w:p w:rsidR="00EC3EC9" w:rsidRPr="00EC3EC9" w:rsidRDefault="00EC3EC9" w:rsidP="00EC3EC9">
      <w:pPr>
        <w:pStyle w:val="NormalWeb"/>
        <w:shd w:val="clear" w:color="auto" w:fill="FFFFFF"/>
        <w:spacing w:after="150"/>
        <w:rPr>
          <w:rFonts w:ascii="Helvetica" w:hAnsi="Helvetica" w:cs="Helvetica"/>
          <w:color w:val="2D2D2D"/>
          <w:sz w:val="21"/>
          <w:szCs w:val="21"/>
        </w:rPr>
      </w:pPr>
      <w:r>
        <w:rPr>
          <w:rFonts w:ascii="Helvetica" w:hAnsi="Helvetica" w:cs="Helvetica"/>
          <w:color w:val="2D2D2D"/>
          <w:sz w:val="21"/>
          <w:szCs w:val="21"/>
        </w:rPr>
        <w:t>Stipend towards wellness activities.</w:t>
      </w:r>
    </w:p>
    <w:p w:rsidR="00EC3EC9" w:rsidRDefault="00EC3EC9" w:rsidP="00EC3EC9">
      <w:pPr>
        <w:pStyle w:val="NormalWeb"/>
        <w:shd w:val="clear" w:color="auto" w:fill="FFFFFF"/>
        <w:spacing w:after="150"/>
        <w:rPr>
          <w:rFonts w:ascii="Helvetica" w:hAnsi="Helvetica" w:cs="Helvetica"/>
          <w:color w:val="2D2D2D"/>
          <w:sz w:val="21"/>
          <w:szCs w:val="21"/>
        </w:rPr>
      </w:pPr>
      <w:r w:rsidRPr="00EC3EC9">
        <w:rPr>
          <w:rFonts w:ascii="Helvetica" w:hAnsi="Helvetica" w:cs="Helvetica"/>
          <w:color w:val="2D2D2D"/>
          <w:sz w:val="21"/>
          <w:szCs w:val="21"/>
        </w:rPr>
        <w:lastRenderedPageBreak/>
        <w:t>Bonus programs</w:t>
      </w:r>
      <w:r>
        <w:rPr>
          <w:rFonts w:ascii="Helvetica" w:hAnsi="Helvetica" w:cs="Helvetica"/>
          <w:color w:val="2D2D2D"/>
          <w:sz w:val="21"/>
          <w:szCs w:val="21"/>
        </w:rPr>
        <w:t>.</w:t>
      </w:r>
    </w:p>
    <w:p w:rsidR="00EC3EC9" w:rsidRPr="00EC3EC9" w:rsidRDefault="00EC3EC9" w:rsidP="00EC3EC9">
      <w:pPr>
        <w:pStyle w:val="NormalWeb"/>
        <w:shd w:val="clear" w:color="auto" w:fill="FFFFFF"/>
        <w:spacing w:after="150"/>
        <w:rPr>
          <w:rFonts w:ascii="Helvetica" w:hAnsi="Helvetica" w:cs="Helvetica"/>
          <w:color w:val="2D2D2D"/>
          <w:sz w:val="21"/>
          <w:szCs w:val="21"/>
        </w:rPr>
      </w:pPr>
      <w:r>
        <w:rPr>
          <w:rFonts w:ascii="Helvetica" w:hAnsi="Helvetica" w:cs="Helvetica"/>
          <w:color w:val="2D2D2D"/>
          <w:sz w:val="21"/>
          <w:szCs w:val="21"/>
        </w:rPr>
        <w:t>Professional development program.</w:t>
      </w:r>
    </w:p>
    <w:sectPr w:rsidR="00EC3EC9" w:rsidRPr="00EC3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F2524"/>
    <w:multiLevelType w:val="hybridMultilevel"/>
    <w:tmpl w:val="FA16B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37A50"/>
    <w:multiLevelType w:val="hybridMultilevel"/>
    <w:tmpl w:val="2B6C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A1E0E"/>
    <w:multiLevelType w:val="hybridMultilevel"/>
    <w:tmpl w:val="57FE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C0"/>
    <w:rsid w:val="00506D42"/>
    <w:rsid w:val="00D368C0"/>
    <w:rsid w:val="00EC3EC9"/>
    <w:rsid w:val="00F0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B6DFA-EB9E-4AB2-B0B9-9498E4A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8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Kececigil</dc:creator>
  <cp:keywords/>
  <dc:description/>
  <cp:lastModifiedBy>Onur Kececigil</cp:lastModifiedBy>
  <cp:revision>1</cp:revision>
  <dcterms:created xsi:type="dcterms:W3CDTF">2022-03-11T18:46:00Z</dcterms:created>
  <dcterms:modified xsi:type="dcterms:W3CDTF">2022-03-11T19:26:00Z</dcterms:modified>
</cp:coreProperties>
</file>